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様式第</w:t>
      </w:r>
      <w:r w:rsidR="00B2317E">
        <w:rPr>
          <w:rFonts w:asciiTheme="minorEastAsia" w:eastAsiaTheme="minorEastAsia" w:hAnsiTheme="minorEastAsia" w:hint="eastAsia"/>
        </w:rPr>
        <w:t>１</w:t>
      </w:r>
      <w:r w:rsidR="00E94723">
        <w:rPr>
          <w:rFonts w:asciiTheme="minorEastAsia" w:eastAsiaTheme="minorEastAsia" w:hAnsiTheme="minorEastAsia" w:hint="eastAsia"/>
        </w:rPr>
        <w:t>号（第４</w:t>
      </w:r>
      <w:r w:rsidR="00B25862">
        <w:rPr>
          <w:rFonts w:asciiTheme="minorEastAsia" w:eastAsiaTheme="minorEastAsia" w:hAnsiTheme="minorEastAsia" w:hint="eastAsia"/>
        </w:rPr>
        <w:t>条</w:t>
      </w:r>
      <w:r w:rsidR="008730F5">
        <w:rPr>
          <w:rFonts w:asciiTheme="minorEastAsia" w:eastAsiaTheme="minorEastAsia" w:hAnsiTheme="minorEastAsia" w:hint="eastAsia"/>
        </w:rPr>
        <w:t>第</w:t>
      </w:r>
      <w:r w:rsidR="008730F5">
        <w:rPr>
          <w:rFonts w:asciiTheme="minorEastAsia" w:eastAsiaTheme="minorEastAsia" w:hAnsiTheme="minorEastAsia"/>
        </w:rPr>
        <w:t>１項</w:t>
      </w:r>
      <w:r w:rsidR="002C214F">
        <w:rPr>
          <w:rFonts w:asciiTheme="minorEastAsia" w:eastAsiaTheme="minorEastAsia" w:hAnsiTheme="minorEastAsia" w:hint="eastAsia"/>
        </w:rPr>
        <w:t>関係）</w:t>
      </w:r>
    </w:p>
    <w:p w:rsidR="00F267EC" w:rsidRDefault="009658B2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平成３０</w:t>
      </w:r>
      <w:r w:rsidR="005271B2">
        <w:rPr>
          <w:rFonts w:asciiTheme="minorEastAsia" w:eastAsiaTheme="minorEastAsia" w:hAnsiTheme="minorEastAsia" w:hint="eastAsia"/>
        </w:rPr>
        <w:t>年</w:t>
      </w:r>
      <w:r w:rsidR="005271B2" w:rsidRPr="00F500E6">
        <w:rPr>
          <w:rFonts w:asciiTheme="minorEastAsia" w:eastAsiaTheme="minorEastAsia" w:hAnsiTheme="minorEastAsia"/>
          <w:b/>
          <w:color w:val="FF0000"/>
        </w:rPr>
        <w:t>５</w:t>
      </w:r>
      <w:r w:rsidR="005271B2">
        <w:rPr>
          <w:rFonts w:asciiTheme="minorEastAsia" w:eastAsiaTheme="minorEastAsia" w:hAnsiTheme="minorEastAsia"/>
        </w:rPr>
        <w:t>月</w:t>
      </w:r>
      <w:r w:rsidR="005271B2" w:rsidRPr="00F500E6">
        <w:rPr>
          <w:rFonts w:asciiTheme="minorEastAsia" w:eastAsiaTheme="minorEastAsia" w:hAnsiTheme="minorEastAsia"/>
          <w:b/>
          <w:color w:val="FF0000"/>
        </w:rPr>
        <w:t>１</w:t>
      </w:r>
      <w:r w:rsidR="005271B2">
        <w:rPr>
          <w:rFonts w:asciiTheme="minorEastAsia" w:eastAsiaTheme="minorEastAsia" w:hAnsiTheme="minorEastAsia"/>
        </w:rPr>
        <w:t>日</w:t>
      </w:r>
    </w:p>
    <w:p w:rsidR="004A34EA" w:rsidRPr="008B2E6B" w:rsidRDefault="00DD5A02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栃木県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E94723">
        <w:rPr>
          <w:rFonts w:asciiTheme="minorEastAsia" w:eastAsiaTheme="minorEastAsia" w:hAnsiTheme="minorEastAsia" w:hint="eastAsia"/>
        </w:rPr>
        <w:t>登録申請書</w:t>
      </w:r>
    </w:p>
    <w:p w:rsidR="00FB0DDB" w:rsidRDefault="00DD5A0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DDB" w:rsidRDefault="00F04865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栃木県</w:t>
      </w:r>
      <w:r>
        <w:rPr>
          <w:rFonts w:asciiTheme="minorEastAsia" w:eastAsiaTheme="minorEastAsia" w:hAnsiTheme="minorEastAsia"/>
          <w:kern w:val="0"/>
        </w:rPr>
        <w:t>消防団応援の店制度</w:t>
      </w:r>
      <w:r>
        <w:rPr>
          <w:rFonts w:asciiTheme="minorEastAsia" w:eastAsiaTheme="minorEastAsia" w:hAnsiTheme="minorEastAsia" w:hint="eastAsia"/>
          <w:kern w:val="0"/>
        </w:rPr>
        <w:t>（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DD5A02">
        <w:rPr>
          <w:rFonts w:asciiTheme="minorEastAsia" w:eastAsiaTheme="minorEastAsia" w:hAnsiTheme="minorEastAsia"/>
          <w:kern w:val="0"/>
        </w:rPr>
        <w:t>消防団サポート</w:t>
      </w:r>
      <w:r w:rsidR="00F020D2">
        <w:rPr>
          <w:rFonts w:asciiTheme="minorEastAsia" w:eastAsiaTheme="minorEastAsia" w:hAnsiTheme="minorEastAsia" w:hint="eastAsia"/>
          <w:kern w:val="0"/>
        </w:rPr>
        <w:t>事業</w:t>
      </w:r>
      <w:r>
        <w:rPr>
          <w:rFonts w:asciiTheme="minorEastAsia" w:eastAsiaTheme="minorEastAsia" w:hAnsiTheme="minorEastAsia" w:hint="eastAsia"/>
          <w:kern w:val="0"/>
        </w:rPr>
        <w:t>）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:rsidR="00DD5A02" w:rsidRPr="008B2E6B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9658B2">
        <w:rPr>
          <w:rFonts w:asciiTheme="minorEastAsia" w:eastAsiaTheme="minorEastAsia" w:hAnsiTheme="minorEastAsia" w:hint="eastAsia"/>
        </w:rPr>
        <w:t xml:space="preserve">　〒</w:t>
      </w:r>
      <w:r w:rsidR="009658B2" w:rsidRPr="00F500E6">
        <w:rPr>
          <w:rFonts w:asciiTheme="minorEastAsia" w:eastAsiaTheme="minorEastAsia" w:hAnsiTheme="minorEastAsia" w:hint="eastAsia"/>
          <w:b/>
          <w:color w:val="FF0000"/>
        </w:rPr>
        <w:t>＊＊＊</w:t>
      </w:r>
      <w:r w:rsidR="004F1866" w:rsidRPr="00F500E6">
        <w:rPr>
          <w:rFonts w:asciiTheme="minorEastAsia" w:eastAsiaTheme="minorEastAsia" w:hAnsiTheme="minorEastAsia" w:hint="eastAsia"/>
          <w:b/>
          <w:color w:val="FF0000"/>
        </w:rPr>
        <w:t>-</w:t>
      </w:r>
      <w:r w:rsidR="009658B2" w:rsidRPr="00F500E6">
        <w:rPr>
          <w:rFonts w:asciiTheme="minorEastAsia" w:eastAsiaTheme="minorEastAsia" w:hAnsiTheme="minorEastAsia" w:hint="eastAsia"/>
          <w:b/>
          <w:color w:val="FF0000"/>
        </w:rPr>
        <w:t>＊＊＊＊</w:t>
      </w:r>
      <w:r w:rsidR="004F1866" w:rsidRPr="008B2E6B">
        <w:rPr>
          <w:rFonts w:asciiTheme="minorEastAsia" w:eastAsiaTheme="minorEastAsia" w:hAnsiTheme="minorEastAsia" w:hint="eastAsia"/>
        </w:rPr>
        <w:t xml:space="preserve">　　　　</w:t>
      </w:r>
    </w:p>
    <w:p w:rsidR="00D24837" w:rsidRPr="00F500E6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 w:rsidR="009658B2" w:rsidRPr="009658B2">
        <w:rPr>
          <w:rFonts w:asciiTheme="minorEastAsia" w:eastAsiaTheme="minorEastAsia" w:hAnsiTheme="minorEastAsia" w:hint="eastAsia"/>
          <w:u w:val="single"/>
        </w:rPr>
        <w:t xml:space="preserve">　</w:t>
      </w:r>
      <w:r w:rsidR="009658B2" w:rsidRPr="00F500E6">
        <w:rPr>
          <w:rFonts w:asciiTheme="minorEastAsia" w:eastAsiaTheme="minorEastAsia" w:hAnsiTheme="minorEastAsia" w:hint="eastAsia"/>
          <w:b/>
          <w:color w:val="FF0000"/>
          <w:u w:val="single"/>
        </w:rPr>
        <w:t>栃木県</w:t>
      </w:r>
      <w:r w:rsidR="009658B2" w:rsidRPr="00F500E6">
        <w:rPr>
          <w:rFonts w:asciiTheme="minorEastAsia" w:eastAsiaTheme="minorEastAsia" w:hAnsiTheme="minorEastAsia"/>
          <w:b/>
          <w:color w:val="FF0000"/>
          <w:u w:val="single"/>
        </w:rPr>
        <w:t>宇都宮市塙田</w:t>
      </w:r>
      <w:r w:rsidR="009658B2" w:rsidRPr="00F500E6">
        <w:rPr>
          <w:rFonts w:asciiTheme="minorEastAsia" w:eastAsiaTheme="minorEastAsia" w:hAnsiTheme="minorEastAsia" w:hint="eastAsia"/>
          <w:b/>
          <w:color w:val="FF0000"/>
          <w:u w:val="single"/>
        </w:rPr>
        <w:t>＊－＊－＊</w:t>
      </w:r>
      <w:r w:rsidRPr="00F500E6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Pr="00F500E6">
        <w:rPr>
          <w:rFonts w:asciiTheme="minorEastAsia" w:eastAsiaTheme="minorEastAsia" w:hAnsiTheme="minorEastAsia"/>
          <w:b/>
          <w:u w:val="single"/>
        </w:rPr>
        <w:t xml:space="preserve">　　　　　　　　　　　　　　　　　　</w:t>
      </w:r>
    </w:p>
    <w:p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9658B2" w:rsidRPr="009658B2">
        <w:rPr>
          <w:rFonts w:asciiTheme="minorEastAsia" w:eastAsiaTheme="minorEastAsia" w:hAnsiTheme="minorEastAsia" w:hint="eastAsia"/>
          <w:u w:val="single"/>
        </w:rPr>
        <w:t xml:space="preserve">　</w:t>
      </w:r>
      <w:r w:rsidR="009658B2" w:rsidRPr="00F500E6">
        <w:rPr>
          <w:rFonts w:asciiTheme="minorEastAsia" w:eastAsiaTheme="minorEastAsia" w:hAnsiTheme="minorEastAsia" w:hint="eastAsia"/>
          <w:b/>
          <w:color w:val="FF0000"/>
          <w:u w:val="single"/>
        </w:rPr>
        <w:t>とちまる</w:t>
      </w:r>
      <w:r w:rsidR="009658B2" w:rsidRPr="00F500E6">
        <w:rPr>
          <w:rFonts w:asciiTheme="minorEastAsia" w:eastAsiaTheme="minorEastAsia" w:hAnsiTheme="minorEastAsia"/>
          <w:b/>
          <w:color w:val="FF0000"/>
          <w:u w:val="single"/>
        </w:rPr>
        <w:t>食堂</w:t>
      </w:r>
      <w:r w:rsidR="00F500E6">
        <w:rPr>
          <w:rFonts w:asciiTheme="minorEastAsia" w:eastAsiaTheme="minorEastAsia" w:hAnsiTheme="minorEastAsia" w:hint="eastAsia"/>
          <w:b/>
          <w:color w:val="FF0000"/>
          <w:u w:val="single"/>
        </w:rPr>
        <w:t>（株）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9658B2" w:rsidRPr="00F500E6">
        <w:rPr>
          <w:rFonts w:asciiTheme="minorEastAsia" w:eastAsiaTheme="minorEastAsia" w:hAnsiTheme="minorEastAsia" w:hint="eastAsia"/>
          <w:b/>
          <w:color w:val="FF0000"/>
          <w:u w:val="single"/>
        </w:rPr>
        <w:t>栃木</w:t>
      </w:r>
      <w:r w:rsidR="009658B2" w:rsidRPr="00F500E6">
        <w:rPr>
          <w:rFonts w:asciiTheme="minorEastAsia" w:eastAsiaTheme="minorEastAsia" w:hAnsiTheme="minorEastAsia"/>
          <w:b/>
          <w:color w:val="FF0000"/>
          <w:u w:val="single"/>
        </w:rPr>
        <w:t xml:space="preserve">　</w:t>
      </w:r>
      <w:r w:rsidR="009658B2" w:rsidRPr="00F500E6">
        <w:rPr>
          <w:rFonts w:asciiTheme="minorEastAsia" w:eastAsiaTheme="minorEastAsia" w:hAnsiTheme="minorEastAsia" w:hint="eastAsia"/>
          <w:b/>
          <w:color w:val="FF0000"/>
          <w:u w:val="single"/>
        </w:rPr>
        <w:t>太郎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tbl>
      <w:tblPr>
        <w:tblStyle w:val="a3"/>
        <w:tblW w:w="10326" w:type="dxa"/>
        <w:tblInd w:w="-364" w:type="dxa"/>
        <w:tblLook w:val="04A0" w:firstRow="1" w:lastRow="0" w:firstColumn="1" w:lastColumn="0" w:noHBand="0" w:noVBand="1"/>
      </w:tblPr>
      <w:tblGrid>
        <w:gridCol w:w="924"/>
        <w:gridCol w:w="2054"/>
        <w:gridCol w:w="2533"/>
        <w:gridCol w:w="532"/>
        <w:gridCol w:w="989"/>
        <w:gridCol w:w="834"/>
        <w:gridCol w:w="2460"/>
      </w:tblGrid>
      <w:tr w:rsidR="00EB7BB9" w:rsidRPr="008B2E6B" w:rsidTr="00EB7BB9">
        <w:tc>
          <w:tcPr>
            <w:tcW w:w="9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EB7BB9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0A5A05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</w:t>
            </w:r>
          </w:p>
          <w:p w:rsidR="000A5A05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舗</w:t>
            </w:r>
          </w:p>
          <w:p w:rsidR="000A5A05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等</w:t>
            </w:r>
          </w:p>
          <w:p w:rsidR="000A5A05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の</w:t>
            </w:r>
          </w:p>
          <w:p w:rsidR="000A5A05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</w:t>
            </w:r>
          </w:p>
          <w:p w:rsidR="00EB7BB9" w:rsidRDefault="000A5A05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報</w:t>
            </w:r>
          </w:p>
        </w:tc>
        <w:tc>
          <w:tcPr>
            <w:tcW w:w="205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7BB9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（複数選択可）</w:t>
            </w:r>
          </w:p>
        </w:tc>
        <w:tc>
          <w:tcPr>
            <w:tcW w:w="7348" w:type="dxa"/>
            <w:gridSpan w:val="5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□買う　　　　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■</w:t>
            </w:r>
            <w:r w:rsidRPr="008B2E6B">
              <w:rPr>
                <w:rFonts w:asciiTheme="minorEastAsia" w:eastAsiaTheme="minorEastAsia" w:hAnsiTheme="minorEastAsia" w:hint="eastAsia"/>
              </w:rPr>
              <w:t>食べる　　　□遊ぶ　　　　□泊まる</w:t>
            </w:r>
          </w:p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EB7BB9" w:rsidRPr="008B2E6B" w:rsidTr="00EB7BB9">
        <w:trPr>
          <w:trHeight w:val="282"/>
        </w:trPr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EB7BB9" w:rsidRPr="008B2E6B" w:rsidRDefault="00EB7BB9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34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EB7BB9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5271B2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  <w:sz w:val="16"/>
              </w:rPr>
              <w:t>とちまるしょくどう</w:t>
            </w:r>
          </w:p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とちまる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食堂</w:t>
            </w:r>
          </w:p>
        </w:tc>
      </w:tr>
      <w:tr w:rsidR="00EB7BB9" w:rsidRPr="008B2E6B" w:rsidTr="00EB7BB9">
        <w:trPr>
          <w:trHeight w:val="807"/>
        </w:trPr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34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6"/>
              </w:rPr>
            </w:pPr>
            <w:r w:rsidRPr="005271B2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  <w:sz w:val="16"/>
              </w:rPr>
              <w:t>とちぎけんうつのみやしはなわだ</w:t>
            </w:r>
          </w:p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＊＊＊-＊＊＊＊</w:t>
            </w:r>
            <w:r w:rsidRPr="008B2E6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栃木県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宇都宮市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塙田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＊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－＊－＊</w:t>
            </w:r>
          </w:p>
        </w:tc>
      </w:tr>
      <w:tr w:rsidR="00EB7BB9" w:rsidRPr="008B2E6B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348" w:type="dxa"/>
            <w:gridSpan w:val="5"/>
            <w:tcBorders>
              <w:right w:val="single" w:sz="12" w:space="0" w:color="000000" w:themeColor="text1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＊＊＊-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＊＊＊-＊＊＊＊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B2E6B">
              <w:rPr>
                <w:rFonts w:asciiTheme="minorEastAsia" w:eastAsiaTheme="minorEastAsia" w:hAnsiTheme="minorEastAsia" w:hint="eastAsia"/>
              </w:rPr>
              <w:t>FAX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＊＊＊-＊＊＊-＊＊＊＊</w:t>
            </w:r>
          </w:p>
        </w:tc>
      </w:tr>
      <w:tr w:rsidR="00EB7BB9" w:rsidRPr="008B2E6B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65" w:type="dxa"/>
            <w:gridSpan w:val="2"/>
          </w:tcPr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1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0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: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 xml:space="preserve">00　～　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1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5:00</w:t>
            </w:r>
          </w:p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 xml:space="preserve">17:00　～　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2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1:00</w:t>
            </w:r>
          </w:p>
        </w:tc>
        <w:tc>
          <w:tcPr>
            <w:tcW w:w="989" w:type="dxa"/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294" w:type="dxa"/>
            <w:gridSpan w:val="2"/>
            <w:tcBorders>
              <w:right w:val="single" w:sz="12" w:space="0" w:color="000000" w:themeColor="text1"/>
            </w:tcBorders>
          </w:tcPr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毎週水曜日</w:t>
            </w:r>
          </w:p>
        </w:tc>
      </w:tr>
      <w:tr w:rsidR="00EB7BB9" w:rsidRPr="008B2E6B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7348" w:type="dxa"/>
            <w:gridSpan w:val="5"/>
            <w:tcBorders>
              <w:right w:val="single" w:sz="12" w:space="0" w:color="000000" w:themeColor="text1"/>
            </w:tcBorders>
          </w:tcPr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＊＊＊＊＊＊＊＊</w:t>
            </w:r>
          </w:p>
        </w:tc>
      </w:tr>
      <w:tr w:rsidR="00EB7BB9" w:rsidRPr="00C21226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EB7BB9" w:rsidRPr="008B2E6B" w:rsidRDefault="00EB7BB9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348" w:type="dxa"/>
            <w:gridSpan w:val="5"/>
            <w:tcBorders>
              <w:right w:val="single" w:sz="12" w:space="0" w:color="000000" w:themeColor="text1"/>
            </w:tcBorders>
          </w:tcPr>
          <w:p w:rsidR="00EB7BB9" w:rsidRPr="00F500E6" w:rsidRDefault="00EB7BB9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proofErr w:type="spellStart"/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tochimaru-syokudo</w:t>
            </w:r>
            <w:proofErr w:type="spellEnd"/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@＊＊＊＊</w:t>
            </w:r>
          </w:p>
        </w:tc>
      </w:tr>
      <w:tr w:rsidR="00EB7BB9" w:rsidRPr="008B2E6B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</w:tcBorders>
            <w:vAlign w:val="center"/>
          </w:tcPr>
          <w:p w:rsidR="00EB7BB9" w:rsidRPr="008B2E6B" w:rsidRDefault="00EB7BB9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:rsidR="00EB7BB9" w:rsidRPr="008B2E6B" w:rsidRDefault="00EB7BB9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:rsidR="00EB7BB9" w:rsidRPr="008B2E6B" w:rsidRDefault="00EB7BB9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3" w:type="dxa"/>
          </w:tcPr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355" w:type="dxa"/>
            <w:gridSpan w:val="3"/>
          </w:tcPr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460" w:type="dxa"/>
            <w:tcBorders>
              <w:right w:val="single" w:sz="12" w:space="0" w:color="000000" w:themeColor="text1"/>
            </w:tcBorders>
          </w:tcPr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EB7BB9" w:rsidRPr="008B2E6B" w:rsidTr="00EB7BB9">
        <w:trPr>
          <w:trHeight w:val="1308"/>
        </w:trPr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</w:tcPr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EB7BB9" w:rsidRDefault="00EB7BB9" w:rsidP="00C21226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（例１）</w:t>
            </w:r>
          </w:p>
          <w:p w:rsidR="00EB7BB9" w:rsidRPr="00F500E6" w:rsidRDefault="00EB7BB9" w:rsidP="00C21226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千円以上</w:t>
            </w:r>
            <w:r>
              <w:rPr>
                <w:rFonts w:asciiTheme="minorEastAsia" w:eastAsiaTheme="minorEastAsia" w:hAnsiTheme="minorEastAsia"/>
                <w:b/>
                <w:color w:val="FF0000"/>
              </w:rPr>
              <w:t>のお食事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等</w:t>
            </w:r>
            <w:r>
              <w:rPr>
                <w:rFonts w:asciiTheme="minorEastAsia" w:eastAsiaTheme="minorEastAsia" w:hAnsiTheme="minorEastAsia"/>
                <w:b/>
                <w:color w:val="FF0000"/>
              </w:rPr>
              <w:t>を注文された方は、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ワンドリンクサービス</w:t>
            </w:r>
          </w:p>
          <w:p w:rsidR="00EB7BB9" w:rsidRPr="00F500E6" w:rsidRDefault="00EB7BB9" w:rsidP="00C21226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（例２）</w:t>
            </w:r>
          </w:p>
          <w:p w:rsidR="00EB7BB9" w:rsidRPr="00F500E6" w:rsidRDefault="00EB7BB9" w:rsidP="00C21226">
            <w:pPr>
              <w:widowControl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千円以上のお食事等を注文された方は、会計時に</w:t>
            </w:r>
            <w:r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1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0％オフ</w:t>
            </w:r>
          </w:p>
        </w:tc>
        <w:tc>
          <w:tcPr>
            <w:tcW w:w="2355" w:type="dxa"/>
            <w:gridSpan w:val="3"/>
          </w:tcPr>
          <w:p w:rsidR="00EB7BB9" w:rsidRPr="00F500E6" w:rsidRDefault="00EB7BB9" w:rsidP="00A71705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（例１）</w:t>
            </w:r>
          </w:p>
          <w:p w:rsidR="00EB7BB9" w:rsidRPr="00F500E6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団員・家族・同伴者</w:t>
            </w:r>
          </w:p>
          <w:p w:rsidR="00EB7BB9" w:rsidRPr="00F500E6" w:rsidRDefault="00EB7BB9" w:rsidP="00A71705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Theme="minorEastAsia" w:eastAsiaTheme="minorEastAsia" w:hAnsiTheme="minorEastAsia"/>
                <w:b/>
                <w:color w:val="FF0000"/>
              </w:rPr>
              <w:t>（合計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７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名まで）</w:t>
            </w:r>
          </w:p>
          <w:p w:rsidR="00EB7BB9" w:rsidRPr="00F500E6" w:rsidRDefault="00EB7BB9" w:rsidP="00A71705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（例２）</w:t>
            </w:r>
          </w:p>
          <w:p w:rsidR="00EB7BB9" w:rsidRPr="00F500E6" w:rsidRDefault="00EB7BB9" w:rsidP="00A71705">
            <w:pPr>
              <w:widowControl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団員・家族</w:t>
            </w:r>
          </w:p>
          <w:p w:rsidR="00EB7BB9" w:rsidRPr="005271B2" w:rsidRDefault="00EB7BB9" w:rsidP="00A71705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  <w:color w:val="FF0000"/>
              </w:rPr>
              <w:t>（合計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７</w:t>
            </w: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名まで）</w:t>
            </w:r>
          </w:p>
        </w:tc>
        <w:tc>
          <w:tcPr>
            <w:tcW w:w="2460" w:type="dxa"/>
            <w:tcBorders>
              <w:right w:val="single" w:sz="12" w:space="0" w:color="000000" w:themeColor="text1"/>
            </w:tcBorders>
          </w:tcPr>
          <w:p w:rsidR="00EA02B4" w:rsidRPr="00EA02B4" w:rsidRDefault="00EA02B4" w:rsidP="00EA02B4">
            <w:pPr>
              <w:widowControl/>
              <w:ind w:left="242" w:hangingChars="100" w:hanging="242"/>
              <w:rPr>
                <w:rFonts w:asciiTheme="minorEastAsia" w:eastAsiaTheme="minorEastAsia" w:hAnsiTheme="minorEastAsia" w:hint="eastAsia"/>
                <w:b/>
                <w:color w:val="FF0000"/>
              </w:rPr>
            </w:pP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bdr w:val="single" w:sz="4" w:space="0" w:color="auto"/>
              </w:rPr>
              <w:t>レ</w:t>
            </w: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他サービスとの併用不可</w:t>
            </w:r>
          </w:p>
          <w:p w:rsidR="00EA02B4" w:rsidRPr="00EA02B4" w:rsidRDefault="00EA02B4" w:rsidP="00EA02B4">
            <w:pPr>
              <w:widowControl/>
              <w:ind w:left="242" w:hangingChars="100" w:hanging="242"/>
              <w:rPr>
                <w:rFonts w:asciiTheme="minorEastAsia" w:eastAsiaTheme="minorEastAsia" w:hAnsiTheme="minorEastAsia"/>
                <w:b/>
                <w:color w:val="FF0000"/>
                <w:sz w:val="18"/>
              </w:rPr>
            </w:pP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bdr w:val="single" w:sz="4" w:space="0" w:color="auto"/>
              </w:rPr>
              <w:t>レ</w:t>
            </w: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人数制限あり</w:t>
            </w:r>
          </w:p>
          <w:p w:rsidR="00EA02B4" w:rsidRPr="00EA02B4" w:rsidRDefault="00EA02B4" w:rsidP="00EA02B4">
            <w:pPr>
              <w:widowControl/>
              <w:ind w:leftChars="100" w:left="241"/>
              <w:rPr>
                <w:rFonts w:asciiTheme="minorEastAsia" w:eastAsiaTheme="minorEastAsia" w:hAnsiTheme="minorEastAsia"/>
                <w:b/>
                <w:color w:val="FF0000"/>
                <w:sz w:val="18"/>
              </w:rPr>
            </w:pP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（10</w:t>
            </w: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名まで）</w:t>
            </w:r>
          </w:p>
          <w:p w:rsidR="00EB7BB9" w:rsidRDefault="00EA02B4" w:rsidP="00EA02B4">
            <w:pPr>
              <w:widowControl/>
              <w:ind w:left="242" w:hangingChars="100" w:hanging="242"/>
              <w:rPr>
                <w:rFonts w:asciiTheme="minorEastAsia" w:eastAsiaTheme="minorEastAsia" w:hAnsiTheme="minorEastAsia"/>
                <w:b/>
                <w:color w:val="FF0000"/>
                <w:sz w:val="18"/>
              </w:rPr>
            </w:pP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bdr w:val="single" w:sz="4" w:space="0" w:color="auto"/>
              </w:rPr>
              <w:t>レ</w:t>
            </w:r>
            <w:r w:rsidRPr="00EA02B4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現金支払いのみ対象</w:t>
            </w:r>
          </w:p>
          <w:p w:rsidR="002640CE" w:rsidRPr="00EA02B4" w:rsidRDefault="002640CE" w:rsidP="002640CE">
            <w:pPr>
              <w:widowControl/>
              <w:rPr>
                <w:rFonts w:asciiTheme="minorEastAsia" w:eastAsiaTheme="minorEastAsia" w:hAnsiTheme="minorEastAsia" w:hint="eastAsia"/>
                <w:b/>
              </w:rPr>
            </w:pPr>
            <w:r w:rsidRPr="002640CE">
              <w:rPr>
                <w:rFonts w:asciiTheme="minorEastAsia" w:eastAsiaTheme="minorEastAsia" w:hAnsiTheme="minorEastAsia" w:hint="eastAsia"/>
                <w:b/>
                <w:color w:val="FF0000"/>
                <w:sz w:val="20"/>
              </w:rPr>
              <w:t>※</w:t>
            </w:r>
            <w:r w:rsidRPr="002640CE">
              <w:rPr>
                <w:rFonts w:asciiTheme="minorEastAsia" w:eastAsiaTheme="minorEastAsia" w:hAnsiTheme="minorEastAsia"/>
                <w:b/>
                <w:color w:val="FF0000"/>
                <w:sz w:val="20"/>
              </w:rPr>
              <w:t>その他</w:t>
            </w:r>
            <w:r w:rsidRPr="002640CE">
              <w:rPr>
                <w:rFonts w:asciiTheme="minorEastAsia" w:eastAsiaTheme="minorEastAsia" w:hAnsiTheme="minorEastAsia" w:hint="eastAsia"/>
                <w:b/>
                <w:color w:val="FF0000"/>
                <w:sz w:val="20"/>
              </w:rPr>
              <w:t>特記事項が</w:t>
            </w:r>
            <w:r w:rsidRPr="002640CE">
              <w:rPr>
                <w:rFonts w:asciiTheme="minorEastAsia" w:eastAsiaTheme="minorEastAsia" w:hAnsiTheme="minorEastAsia"/>
                <w:b/>
                <w:color w:val="FF0000"/>
                <w:sz w:val="20"/>
              </w:rPr>
              <w:t>ございましたら記載願います</w:t>
            </w:r>
          </w:p>
        </w:tc>
        <w:bookmarkStart w:id="0" w:name="_GoBack"/>
        <w:bookmarkEnd w:id="0"/>
      </w:tr>
      <w:tr w:rsidR="00EB7BB9" w:rsidRPr="008B2E6B" w:rsidTr="00EB7BB9">
        <w:tc>
          <w:tcPr>
            <w:tcW w:w="92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B7BB9" w:rsidRPr="008B2E6B" w:rsidRDefault="00EB7BB9" w:rsidP="00EB7BB9">
            <w:pPr>
              <w:widowControl/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利用証</w:t>
            </w:r>
            <w:r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348" w:type="dxa"/>
            <w:gridSpan w:val="5"/>
            <w:tcBorders>
              <w:right w:val="single" w:sz="12" w:space="0" w:color="000000" w:themeColor="text1"/>
            </w:tcBorders>
          </w:tcPr>
          <w:p w:rsidR="00EB7BB9" w:rsidRDefault="00EB7BB9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（利用証の提示のみで良い場合は、「不要」とご記入ください。）</w:t>
            </w:r>
          </w:p>
          <w:p w:rsidR="00EB7BB9" w:rsidRPr="00F500E6" w:rsidRDefault="00EB7BB9" w:rsidP="001211F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不要</w:t>
            </w:r>
          </w:p>
        </w:tc>
      </w:tr>
      <w:tr w:rsidR="00EB7BB9" w:rsidRPr="008B2E6B" w:rsidTr="00EB7BB9">
        <w:trPr>
          <w:trHeight w:val="1010"/>
        </w:trPr>
        <w:tc>
          <w:tcPr>
            <w:tcW w:w="9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EB7BB9" w:rsidRPr="008B2E6B" w:rsidRDefault="00EB7BB9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:rsidR="00EB7BB9" w:rsidRPr="008B2E6B" w:rsidRDefault="00EB7BB9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348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B7BB9" w:rsidRPr="00F500E6" w:rsidRDefault="00EB7BB9" w:rsidP="001005AF">
            <w:pPr>
              <w:widowControl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県内で生産された食材を使った旬の味覚が楽しめます。いちごを使ったスイーツが大人気です。お得なランチメニューもございます。みなさんの来店をお待ちしております♪</w:t>
            </w:r>
          </w:p>
        </w:tc>
      </w:tr>
      <w:tr w:rsidR="008B2E6B" w:rsidRPr="008B2E6B" w:rsidTr="00EB7BB9">
        <w:trPr>
          <w:cantSplit/>
          <w:trHeight w:val="485"/>
        </w:trPr>
        <w:tc>
          <w:tcPr>
            <w:tcW w:w="924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05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5271B2" w:rsidRDefault="000442F5" w:rsidP="000442F5">
            <w:pPr>
              <w:widowControl/>
              <w:rPr>
                <w:rFonts w:asciiTheme="minorEastAsia" w:eastAsiaTheme="minorEastAsia" w:hAnsiTheme="minorEastAsia"/>
                <w:sz w:val="16"/>
              </w:rPr>
            </w:pPr>
            <w:r w:rsidRPr="005271B2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  <w:r w:rsidR="005271B2" w:rsidRPr="00F500E6">
              <w:rPr>
                <w:rFonts w:asciiTheme="minorEastAsia" w:eastAsiaTheme="minorEastAsia" w:hAnsiTheme="minorEastAsia"/>
                <w:b/>
                <w:color w:val="FF0000"/>
                <w:sz w:val="16"/>
              </w:rPr>
              <w:t>とちぎ　たろう</w:t>
            </w:r>
          </w:p>
          <w:p w:rsidR="005271B2" w:rsidRPr="00F500E6" w:rsidRDefault="005271B2" w:rsidP="000442F5">
            <w:pPr>
              <w:widowControl/>
              <w:rPr>
                <w:rFonts w:asciiTheme="minorEastAsia" w:eastAsiaTheme="minorEastAsia" w:hAnsiTheme="minorEastAsia"/>
                <w:b/>
              </w:rPr>
            </w:pPr>
            <w:r w:rsidRPr="00F500E6">
              <w:rPr>
                <w:rFonts w:asciiTheme="minorEastAsia" w:eastAsiaTheme="minorEastAsia" w:hAnsiTheme="minorEastAsia"/>
                <w:b/>
                <w:color w:val="FF0000"/>
              </w:rPr>
              <w:t>栃木　太郎</w:t>
            </w:r>
          </w:p>
        </w:tc>
        <w:tc>
          <w:tcPr>
            <w:tcW w:w="4283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  <w:r w:rsidR="005271B2" w:rsidRPr="00F500E6">
              <w:rPr>
                <w:rFonts w:asciiTheme="minorEastAsia" w:eastAsiaTheme="minorEastAsia" w:hAnsiTheme="minorEastAsia"/>
                <w:b/>
                <w:color w:val="FF0000"/>
              </w:rPr>
              <w:t>＊＊＊－＊＊＊－＊＊＊＊</w:t>
            </w:r>
          </w:p>
        </w:tc>
      </w:tr>
      <w:tr w:rsidR="008B2E6B" w:rsidRPr="008B2E6B" w:rsidTr="00EB7BB9">
        <w:trPr>
          <w:cantSplit/>
          <w:trHeight w:val="443"/>
        </w:trPr>
        <w:tc>
          <w:tcPr>
            <w:tcW w:w="924" w:type="dxa"/>
            <w:vMerge/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  <w:r w:rsidR="005271B2">
              <w:rPr>
                <w:rFonts w:asciiTheme="minorEastAsia" w:eastAsiaTheme="minorEastAsia" w:hAnsiTheme="minorEastAsia"/>
              </w:rPr>
              <w:t>：</w:t>
            </w:r>
            <w:proofErr w:type="spellStart"/>
            <w:r w:rsidR="005271B2" w:rsidRPr="00F500E6">
              <w:rPr>
                <w:rFonts w:asciiTheme="minorEastAsia" w:eastAsiaTheme="minorEastAsia" w:hAnsiTheme="minorEastAsia" w:hint="eastAsia"/>
                <w:b/>
                <w:color w:val="FF0000"/>
              </w:rPr>
              <w:t>t</w:t>
            </w:r>
            <w:r w:rsidR="005271B2" w:rsidRPr="00F500E6">
              <w:rPr>
                <w:rFonts w:asciiTheme="minorEastAsia" w:eastAsiaTheme="minorEastAsia" w:hAnsiTheme="minorEastAsia"/>
                <w:b/>
                <w:color w:val="FF0000"/>
              </w:rPr>
              <w:t>ochimaru-syokudo</w:t>
            </w:r>
            <w:proofErr w:type="spellEnd"/>
            <w:r w:rsidR="005271B2" w:rsidRPr="00F500E6">
              <w:rPr>
                <w:rFonts w:asciiTheme="minorEastAsia" w:eastAsiaTheme="minorEastAsia" w:hAnsiTheme="minorEastAsia"/>
                <w:b/>
                <w:color w:val="FF0000"/>
              </w:rPr>
              <w:t>@＊＊＊＊</w:t>
            </w:r>
          </w:p>
        </w:tc>
      </w:tr>
    </w:tbl>
    <w:p w:rsidR="001C5D02" w:rsidRDefault="001C5D02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p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lastRenderedPageBreak/>
        <w:t>※太枠内の店舗・施設情報は</w:t>
      </w:r>
      <w:r w:rsidR="00460D74">
        <w:rPr>
          <w:rFonts w:asciiTheme="minorEastAsia" w:eastAsiaTheme="minorEastAsia" w:hAnsiTheme="minorEastAsia" w:hint="eastAsia"/>
        </w:rPr>
        <w:t>、</w:t>
      </w:r>
      <w:r w:rsidRPr="008B2E6B">
        <w:rPr>
          <w:rFonts w:asciiTheme="minorEastAsia" w:eastAsiaTheme="minorEastAsia" w:hAnsiTheme="minorEastAsia" w:hint="eastAsia"/>
        </w:rPr>
        <w:t>県のホームページ等で公開する項目です。</w:t>
      </w:r>
    </w:p>
    <w:p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F3376B">
        <w:rPr>
          <w:rFonts w:asciiTheme="minorEastAsia" w:eastAsiaTheme="minorEastAsia" w:hAnsiTheme="minorEastAsia" w:hint="eastAsia"/>
        </w:rPr>
        <w:t>の</w:t>
      </w:r>
      <w:r w:rsidR="00F3376B">
        <w:rPr>
          <w:rFonts w:asciiTheme="minorEastAsia" w:eastAsiaTheme="minorEastAsia" w:hAnsiTheme="minorEastAsia"/>
        </w:rPr>
        <w:t>いづれか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:rsidR="00DD5A02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</w:t>
      </w:r>
      <w:r w:rsidR="00DD5A02">
        <w:rPr>
          <w:rFonts w:asciiTheme="minorEastAsia" w:eastAsiaTheme="minorEastAsia" w:hAnsiTheme="minorEastAsia" w:hint="eastAsia"/>
        </w:rPr>
        <w:t xml:space="preserve">320-8501　</w:t>
      </w:r>
    </w:p>
    <w:p w:rsidR="00DC637E" w:rsidRPr="008B2E6B" w:rsidRDefault="00DD5A02" w:rsidP="00DD5A02">
      <w:pPr>
        <w:widowControl/>
        <w:spacing w:line="280" w:lineRule="exact"/>
        <w:ind w:firstLineChars="600" w:firstLine="144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宇都宮市塙田</w:t>
      </w:r>
      <w:r>
        <w:rPr>
          <w:rFonts w:asciiTheme="minorEastAsia" w:eastAsiaTheme="minorEastAsia" w:hAnsiTheme="minorEastAsia" w:hint="eastAsia"/>
        </w:rPr>
        <w:t>1-1-20</w:t>
      </w:r>
      <w:r w:rsidR="00DC637E" w:rsidRPr="008B2E6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栃木県県民生活部消防防災課地域防災担当</w:t>
      </w:r>
      <w:r w:rsidR="00DC637E" w:rsidRPr="008B2E6B">
        <w:rPr>
          <w:rFonts w:asciiTheme="minorEastAsia" w:eastAsiaTheme="minorEastAsia" w:hAnsiTheme="minorEastAsia" w:hint="eastAsia"/>
        </w:rPr>
        <w:t>宛て</w:t>
      </w:r>
    </w:p>
    <w:p w:rsidR="0073396B" w:rsidRPr="00532A20" w:rsidRDefault="00DC637E" w:rsidP="00F267EC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2127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2146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F267EC">
        <w:rPr>
          <w:rFonts w:asciiTheme="minorEastAsia" w:eastAsiaTheme="minorEastAsia" w:hAnsiTheme="minorEastAsia"/>
        </w:rPr>
        <w:t>syoubou@pref.tochigi</w:t>
      </w:r>
      <w:r w:rsidR="00587455" w:rsidRPr="00587455">
        <w:rPr>
          <w:rFonts w:asciiTheme="minorEastAsia" w:eastAsiaTheme="minorEastAsia" w:hAnsiTheme="minorEastAsia"/>
        </w:rPr>
        <w:t>.lg.jp</w:t>
      </w:r>
    </w:p>
    <w:sectPr w:rsidR="0073396B" w:rsidRPr="00532A20" w:rsidSect="00CC222A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78" w:rsidRDefault="00CC3B78" w:rsidP="00E55F36">
      <w:r>
        <w:separator/>
      </w:r>
    </w:p>
  </w:endnote>
  <w:endnote w:type="continuationSeparator" w:id="0">
    <w:p w:rsidR="00CC3B78" w:rsidRDefault="00CC3B7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78" w:rsidRDefault="00CC3B78" w:rsidP="00E55F36">
      <w:r>
        <w:separator/>
      </w:r>
    </w:p>
  </w:footnote>
  <w:footnote w:type="continuationSeparator" w:id="0">
    <w:p w:rsidR="00CC3B78" w:rsidRDefault="00CC3B7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B8" w:rsidRDefault="001C5D02" w:rsidP="004264B8">
    <w:pPr>
      <w:pStyle w:val="a4"/>
      <w:jc w:val="right"/>
    </w:pPr>
    <w:r>
      <w:rPr>
        <w:rFonts w:hint="eastAsia"/>
      </w:rPr>
      <w:t>【　記　載　例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A5A05"/>
    <w:rsid w:val="000B27C8"/>
    <w:rsid w:val="000D0833"/>
    <w:rsid w:val="000D66D0"/>
    <w:rsid w:val="001005AF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D02"/>
    <w:rsid w:val="001C5EB4"/>
    <w:rsid w:val="001F6541"/>
    <w:rsid w:val="00213707"/>
    <w:rsid w:val="0023576F"/>
    <w:rsid w:val="002640CE"/>
    <w:rsid w:val="00267502"/>
    <w:rsid w:val="00281589"/>
    <w:rsid w:val="00282452"/>
    <w:rsid w:val="00293B20"/>
    <w:rsid w:val="00294F59"/>
    <w:rsid w:val="00296F5B"/>
    <w:rsid w:val="002B63C9"/>
    <w:rsid w:val="002B69DE"/>
    <w:rsid w:val="002B6B2E"/>
    <w:rsid w:val="002C214F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0D74"/>
    <w:rsid w:val="004639A1"/>
    <w:rsid w:val="00470296"/>
    <w:rsid w:val="00490CCB"/>
    <w:rsid w:val="00492C9B"/>
    <w:rsid w:val="004A0F84"/>
    <w:rsid w:val="004A31DC"/>
    <w:rsid w:val="004A34EA"/>
    <w:rsid w:val="004A48D3"/>
    <w:rsid w:val="004B2F0E"/>
    <w:rsid w:val="004D70AA"/>
    <w:rsid w:val="004F1866"/>
    <w:rsid w:val="00500B9C"/>
    <w:rsid w:val="005271B2"/>
    <w:rsid w:val="00530D16"/>
    <w:rsid w:val="00531334"/>
    <w:rsid w:val="00532A20"/>
    <w:rsid w:val="00545518"/>
    <w:rsid w:val="00550B17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30F5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0E27"/>
    <w:rsid w:val="00903BA0"/>
    <w:rsid w:val="00903E22"/>
    <w:rsid w:val="00910862"/>
    <w:rsid w:val="00916FD3"/>
    <w:rsid w:val="009658B2"/>
    <w:rsid w:val="009674F6"/>
    <w:rsid w:val="00977C4A"/>
    <w:rsid w:val="0098781F"/>
    <w:rsid w:val="00994137"/>
    <w:rsid w:val="009A0B14"/>
    <w:rsid w:val="009A0F91"/>
    <w:rsid w:val="009B6E6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1B77"/>
    <w:rsid w:val="00A66244"/>
    <w:rsid w:val="00A66890"/>
    <w:rsid w:val="00A70A7B"/>
    <w:rsid w:val="00A71705"/>
    <w:rsid w:val="00A71BDA"/>
    <w:rsid w:val="00A73266"/>
    <w:rsid w:val="00A861AE"/>
    <w:rsid w:val="00A9122F"/>
    <w:rsid w:val="00A9165B"/>
    <w:rsid w:val="00A96F44"/>
    <w:rsid w:val="00AA2F34"/>
    <w:rsid w:val="00AB4A0B"/>
    <w:rsid w:val="00AC2139"/>
    <w:rsid w:val="00AD14AF"/>
    <w:rsid w:val="00AD20E5"/>
    <w:rsid w:val="00AD708D"/>
    <w:rsid w:val="00B2317E"/>
    <w:rsid w:val="00B25862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198F"/>
    <w:rsid w:val="00BD5695"/>
    <w:rsid w:val="00BD61D1"/>
    <w:rsid w:val="00BE0A8D"/>
    <w:rsid w:val="00BE6821"/>
    <w:rsid w:val="00C11E13"/>
    <w:rsid w:val="00C21226"/>
    <w:rsid w:val="00C42E8F"/>
    <w:rsid w:val="00C5555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D5A02"/>
    <w:rsid w:val="00DD5EAA"/>
    <w:rsid w:val="00DE2B4B"/>
    <w:rsid w:val="00DE5B4E"/>
    <w:rsid w:val="00DE67CA"/>
    <w:rsid w:val="00DF6A57"/>
    <w:rsid w:val="00E0595F"/>
    <w:rsid w:val="00E1165E"/>
    <w:rsid w:val="00E15A8A"/>
    <w:rsid w:val="00E16F76"/>
    <w:rsid w:val="00E227E4"/>
    <w:rsid w:val="00E23EF3"/>
    <w:rsid w:val="00E31D63"/>
    <w:rsid w:val="00E53C4F"/>
    <w:rsid w:val="00E55F36"/>
    <w:rsid w:val="00E6355C"/>
    <w:rsid w:val="00E94723"/>
    <w:rsid w:val="00E947AC"/>
    <w:rsid w:val="00EA02B4"/>
    <w:rsid w:val="00EA3853"/>
    <w:rsid w:val="00EB2F44"/>
    <w:rsid w:val="00EB3BD5"/>
    <w:rsid w:val="00EB7BB9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4865"/>
    <w:rsid w:val="00F05666"/>
    <w:rsid w:val="00F1135A"/>
    <w:rsid w:val="00F20B16"/>
    <w:rsid w:val="00F21A9D"/>
    <w:rsid w:val="00F267EC"/>
    <w:rsid w:val="00F3376B"/>
    <w:rsid w:val="00F354FC"/>
    <w:rsid w:val="00F3566E"/>
    <w:rsid w:val="00F500E6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2CD4-51CD-41FA-A566-F01BA51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2018-04-03T23:56:00Z</dcterms:created>
  <dcterms:modified xsi:type="dcterms:W3CDTF">2018-08-02T05:51:00Z</dcterms:modified>
</cp:coreProperties>
</file>